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2A4" w:rsidRPr="00C109E0" w:rsidRDefault="00297DD0" w:rsidP="00297DD0">
      <w:pPr>
        <w:spacing w:after="0"/>
        <w:jc w:val="center"/>
        <w:rPr>
          <w:rFonts w:asciiTheme="majorBidi" w:hAnsiTheme="majorBidi" w:cstheme="majorBidi"/>
          <w:b/>
          <w:bCs/>
          <w:sz w:val="16"/>
          <w:szCs w:val="16"/>
        </w:rPr>
      </w:pPr>
      <w:bookmarkStart w:id="0" w:name="_GoBack"/>
      <w:bookmarkEnd w:id="0"/>
      <w:r w:rsidRPr="00C109E0">
        <w:rPr>
          <w:rFonts w:asciiTheme="majorBidi" w:hAnsiTheme="majorBidi" w:cstheme="majorBidi"/>
          <w:b/>
          <w:bCs/>
          <w:sz w:val="16"/>
          <w:szCs w:val="16"/>
        </w:rPr>
        <w:t>UNIVERSITE DE BISKRA</w:t>
      </w:r>
    </w:p>
    <w:p w:rsidR="00297DD0" w:rsidRPr="00C109E0" w:rsidRDefault="00297DD0" w:rsidP="00297DD0">
      <w:pPr>
        <w:spacing w:after="0"/>
        <w:jc w:val="center"/>
        <w:rPr>
          <w:rFonts w:asciiTheme="majorBidi" w:hAnsiTheme="majorBidi" w:cstheme="majorBidi"/>
          <w:b/>
          <w:bCs/>
          <w:sz w:val="16"/>
          <w:szCs w:val="16"/>
        </w:rPr>
      </w:pPr>
      <w:r w:rsidRPr="00C109E0">
        <w:rPr>
          <w:rFonts w:asciiTheme="majorBidi" w:hAnsiTheme="majorBidi" w:cstheme="majorBidi"/>
          <w:b/>
          <w:bCs/>
          <w:sz w:val="16"/>
          <w:szCs w:val="16"/>
        </w:rPr>
        <w:t>FACULT DES SCIENCES ET DE LA TECHNOLOGIE</w:t>
      </w:r>
    </w:p>
    <w:p w:rsidR="00297DD0" w:rsidRPr="00EC67F6" w:rsidRDefault="00297DD0" w:rsidP="00297DD0">
      <w:pPr>
        <w:spacing w:after="0"/>
        <w:jc w:val="center"/>
        <w:rPr>
          <w:rFonts w:asciiTheme="majorBidi" w:hAnsiTheme="majorBidi" w:cstheme="majorBidi"/>
          <w:b/>
          <w:bCs/>
          <w:color w:val="C00000"/>
          <w:sz w:val="16"/>
          <w:szCs w:val="16"/>
        </w:rPr>
      </w:pPr>
      <w:r w:rsidRPr="00EC67F6">
        <w:rPr>
          <w:rFonts w:asciiTheme="majorBidi" w:hAnsiTheme="majorBidi" w:cstheme="majorBidi"/>
          <w:b/>
          <w:bCs/>
          <w:color w:val="C00000"/>
          <w:sz w:val="16"/>
          <w:szCs w:val="16"/>
        </w:rPr>
        <w:t>DEPERTEMENT DE CHIMIE INDUSTRIELLE</w:t>
      </w:r>
    </w:p>
    <w:p w:rsidR="00C109E0" w:rsidRDefault="006E03AC" w:rsidP="008B4D33">
      <w:pPr>
        <w:spacing w:after="0"/>
        <w:jc w:val="center"/>
        <w:rPr>
          <w:rFonts w:asciiTheme="majorBidi" w:hAnsiTheme="majorBidi" w:cstheme="majorBidi"/>
          <w:b/>
          <w:bCs/>
          <w:i/>
          <w:iCs/>
          <w:color w:val="C00000"/>
          <w:sz w:val="16"/>
          <w:szCs w:val="16"/>
        </w:rPr>
      </w:pPr>
      <w:r w:rsidRPr="00EC67F6">
        <w:rPr>
          <w:rFonts w:asciiTheme="majorBidi" w:hAnsiTheme="majorBidi" w:cstheme="majorBidi"/>
          <w:b/>
          <w:bCs/>
          <w:i/>
          <w:iCs/>
          <w:color w:val="C00000"/>
          <w:sz w:val="16"/>
          <w:szCs w:val="16"/>
        </w:rPr>
        <w:t>PLANNI</w:t>
      </w:r>
      <w:r w:rsidR="00297DD0" w:rsidRPr="00EC67F6">
        <w:rPr>
          <w:rFonts w:asciiTheme="majorBidi" w:hAnsiTheme="majorBidi" w:cstheme="majorBidi"/>
          <w:b/>
          <w:bCs/>
          <w:i/>
          <w:iCs/>
          <w:color w:val="C00000"/>
          <w:sz w:val="16"/>
          <w:szCs w:val="16"/>
        </w:rPr>
        <w:t>NG DES EXA</w:t>
      </w:r>
      <w:r w:rsidRPr="00EC67F6">
        <w:rPr>
          <w:rFonts w:asciiTheme="majorBidi" w:hAnsiTheme="majorBidi" w:cstheme="majorBidi"/>
          <w:b/>
          <w:bCs/>
          <w:i/>
          <w:iCs/>
          <w:color w:val="C00000"/>
          <w:sz w:val="16"/>
          <w:szCs w:val="16"/>
        </w:rPr>
        <w:t>M</w:t>
      </w:r>
      <w:r w:rsidR="00297DD0" w:rsidRPr="00EC67F6">
        <w:rPr>
          <w:rFonts w:asciiTheme="majorBidi" w:hAnsiTheme="majorBidi" w:cstheme="majorBidi"/>
          <w:b/>
          <w:bCs/>
          <w:i/>
          <w:iCs/>
          <w:color w:val="C00000"/>
          <w:sz w:val="16"/>
          <w:szCs w:val="16"/>
        </w:rPr>
        <w:t>ENS SEMESTRE (2) 201</w:t>
      </w:r>
      <w:r w:rsidR="008B4D33" w:rsidRPr="00EC67F6">
        <w:rPr>
          <w:rFonts w:asciiTheme="majorBidi" w:hAnsiTheme="majorBidi" w:cstheme="majorBidi"/>
          <w:b/>
          <w:bCs/>
          <w:i/>
          <w:iCs/>
          <w:color w:val="C00000"/>
          <w:sz w:val="16"/>
          <w:szCs w:val="16"/>
        </w:rPr>
        <w:t>9</w:t>
      </w:r>
      <w:r w:rsidR="00297DD0" w:rsidRPr="00EC67F6">
        <w:rPr>
          <w:rFonts w:asciiTheme="majorBidi" w:hAnsiTheme="majorBidi" w:cstheme="majorBidi"/>
          <w:b/>
          <w:bCs/>
          <w:i/>
          <w:iCs/>
          <w:color w:val="C00000"/>
          <w:sz w:val="16"/>
          <w:szCs w:val="16"/>
        </w:rPr>
        <w:t>/</w:t>
      </w:r>
      <w:r w:rsidR="008B4D33" w:rsidRPr="00EC67F6">
        <w:rPr>
          <w:rFonts w:asciiTheme="majorBidi" w:hAnsiTheme="majorBidi" w:cstheme="majorBidi"/>
          <w:b/>
          <w:bCs/>
          <w:i/>
          <w:iCs/>
          <w:color w:val="C00000"/>
          <w:sz w:val="16"/>
          <w:szCs w:val="16"/>
        </w:rPr>
        <w:t>2020</w:t>
      </w:r>
    </w:p>
    <w:p w:rsidR="00AB26BF" w:rsidRPr="00EC67F6" w:rsidRDefault="00AB26BF" w:rsidP="008B4D33">
      <w:pPr>
        <w:spacing w:after="0"/>
        <w:jc w:val="center"/>
        <w:rPr>
          <w:rFonts w:asciiTheme="majorBidi" w:hAnsiTheme="majorBidi" w:cstheme="majorBidi"/>
          <w:b/>
          <w:bCs/>
          <w:i/>
          <w:iCs/>
          <w:color w:val="C00000"/>
          <w:sz w:val="16"/>
          <w:szCs w:val="16"/>
        </w:rPr>
      </w:pPr>
    </w:p>
    <w:p w:rsidR="00EC67F6" w:rsidRPr="00C109E0" w:rsidRDefault="00EC67F6" w:rsidP="008B4D33">
      <w:pPr>
        <w:spacing w:after="0"/>
        <w:jc w:val="center"/>
        <w:rPr>
          <w:rFonts w:asciiTheme="majorBidi" w:hAnsiTheme="majorBidi" w:cstheme="majorBidi"/>
          <w:b/>
          <w:bCs/>
          <w:i/>
          <w:iCs/>
          <w:sz w:val="16"/>
          <w:szCs w:val="16"/>
        </w:rPr>
      </w:pPr>
    </w:p>
    <w:p w:rsidR="0006142F" w:rsidRDefault="0006142F" w:rsidP="00C109E0">
      <w:pPr>
        <w:spacing w:after="0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r w:rsidRPr="006E03AC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MASTER 1 GPE</w:t>
      </w:r>
    </w:p>
    <w:p w:rsidR="00AB26BF" w:rsidRDefault="00AB26BF" w:rsidP="00C109E0">
      <w:pPr>
        <w:spacing w:after="0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</w:p>
    <w:p w:rsidR="00EC67F6" w:rsidRPr="00C109E0" w:rsidRDefault="00EC67F6" w:rsidP="00C109E0">
      <w:pPr>
        <w:spacing w:after="0"/>
        <w:jc w:val="center"/>
        <w:rPr>
          <w:rFonts w:asciiTheme="majorBidi" w:hAnsiTheme="majorBidi" w:cstheme="majorBidi"/>
          <w:b/>
          <w:bCs/>
          <w:i/>
          <w:iCs/>
          <w:sz w:val="18"/>
          <w:szCs w:val="18"/>
        </w:rPr>
      </w:pPr>
    </w:p>
    <w:tbl>
      <w:tblPr>
        <w:tblStyle w:val="Grilledutableau"/>
        <w:tblW w:w="9626" w:type="dxa"/>
        <w:jc w:val="center"/>
        <w:tblLook w:val="04A0" w:firstRow="1" w:lastRow="0" w:firstColumn="1" w:lastColumn="0" w:noHBand="0" w:noVBand="1"/>
      </w:tblPr>
      <w:tblGrid>
        <w:gridCol w:w="1556"/>
        <w:gridCol w:w="1658"/>
        <w:gridCol w:w="3258"/>
        <w:gridCol w:w="1977"/>
        <w:gridCol w:w="1177"/>
      </w:tblGrid>
      <w:tr w:rsidR="00026F21" w:rsidRPr="001635F4" w:rsidTr="001B6F05">
        <w:trPr>
          <w:jc w:val="center"/>
        </w:trPr>
        <w:tc>
          <w:tcPr>
            <w:tcW w:w="161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026F21" w:rsidRPr="00EC67F6" w:rsidRDefault="00026F21" w:rsidP="00297DD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EC67F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172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026F21" w:rsidRPr="00EC67F6" w:rsidRDefault="00026F21" w:rsidP="00297DD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C67F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HORAIRE</w:t>
            </w:r>
          </w:p>
        </w:tc>
        <w:tc>
          <w:tcPr>
            <w:tcW w:w="364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026F21" w:rsidRPr="00EC67F6" w:rsidRDefault="00026F21" w:rsidP="00297DD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C67F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MODULE</w:t>
            </w:r>
          </w:p>
        </w:tc>
        <w:tc>
          <w:tcPr>
            <w:tcW w:w="1392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026F21" w:rsidRPr="00EC67F6" w:rsidRDefault="00026F21" w:rsidP="00297DD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C67F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RESPONSABLE DE MODULE </w:t>
            </w:r>
          </w:p>
        </w:tc>
        <w:tc>
          <w:tcPr>
            <w:tcW w:w="12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026F21" w:rsidRPr="00EC67F6" w:rsidRDefault="00026F21" w:rsidP="00297DD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C67F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LIEU</w:t>
            </w:r>
          </w:p>
        </w:tc>
      </w:tr>
      <w:tr w:rsidR="00EC67F6" w:rsidRPr="001635F4" w:rsidTr="001B6F05">
        <w:trPr>
          <w:trHeight w:val="640"/>
          <w:jc w:val="center"/>
        </w:trPr>
        <w:tc>
          <w:tcPr>
            <w:tcW w:w="1610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EC67F6" w:rsidRPr="00EC67F6" w:rsidRDefault="00EC67F6" w:rsidP="0024312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EC67F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04/10/2020</w:t>
            </w:r>
          </w:p>
          <w:p w:rsidR="00EC67F6" w:rsidRPr="00EC67F6" w:rsidRDefault="00EC67F6" w:rsidP="00CF2BE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C67F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Dimanche</w:t>
            </w:r>
          </w:p>
        </w:tc>
        <w:tc>
          <w:tcPr>
            <w:tcW w:w="1724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EC67F6" w:rsidRPr="00EC67F6" w:rsidRDefault="00EC67F6" w:rsidP="0024312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EC67F6" w:rsidRPr="00EC67F6" w:rsidRDefault="00EC67F6" w:rsidP="0024312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C67F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08h30-9h30</w:t>
            </w:r>
          </w:p>
        </w:tc>
        <w:tc>
          <w:tcPr>
            <w:tcW w:w="3640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E2EFD9" w:themeFill="accent6" w:themeFillTint="33"/>
          </w:tcPr>
          <w:p w:rsidR="00EC67F6" w:rsidRPr="00EC67F6" w:rsidRDefault="00EC67F6" w:rsidP="00EC67F6">
            <w:pPr>
              <w:shd w:val="clear" w:color="auto" w:fill="E2EFD9" w:themeFill="accent6" w:themeFillTint="33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B6F05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E2EFD9" w:themeFill="accent6" w:themeFillTint="33"/>
              </w:rPr>
              <w:t>Procédé d’adsorption et séparation membrane.</w:t>
            </w:r>
          </w:p>
        </w:tc>
        <w:tc>
          <w:tcPr>
            <w:tcW w:w="1392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EC67F6" w:rsidRPr="00EC67F6" w:rsidRDefault="00EC67F6" w:rsidP="0024312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C67F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Bentemam</w:t>
            </w:r>
          </w:p>
        </w:tc>
        <w:tc>
          <w:tcPr>
            <w:tcW w:w="1260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EC67F6" w:rsidRPr="00EC67F6" w:rsidRDefault="00EC67F6" w:rsidP="0024312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EC67F6" w:rsidRPr="001635F4" w:rsidTr="001B6F05">
        <w:trPr>
          <w:trHeight w:val="640"/>
          <w:jc w:val="center"/>
        </w:trPr>
        <w:tc>
          <w:tcPr>
            <w:tcW w:w="1610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EC67F6" w:rsidRPr="00EC67F6" w:rsidRDefault="00EC67F6" w:rsidP="0024312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EC67F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05/10/2020</w:t>
            </w:r>
          </w:p>
          <w:p w:rsidR="00EC67F6" w:rsidRPr="00EC67F6" w:rsidRDefault="00EC67F6" w:rsidP="00CF2BE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C67F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Lundi</w:t>
            </w:r>
          </w:p>
        </w:tc>
        <w:tc>
          <w:tcPr>
            <w:tcW w:w="1724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EC67F6" w:rsidRPr="00EC67F6" w:rsidRDefault="00EC67F6" w:rsidP="0024312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C67F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08h30-9h30</w:t>
            </w:r>
          </w:p>
        </w:tc>
        <w:tc>
          <w:tcPr>
            <w:tcW w:w="3640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FE599" w:themeFill="accent4" w:themeFillTint="66"/>
          </w:tcPr>
          <w:p w:rsidR="00EC67F6" w:rsidRPr="00EC67F6" w:rsidRDefault="00EC67F6" w:rsidP="00EC67F6">
            <w:pPr>
              <w:tabs>
                <w:tab w:val="right" w:pos="253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C67F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Réacteurs poly -phasiques</w:t>
            </w:r>
            <w:r w:rsidRPr="00EC67F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1392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EC67F6" w:rsidRPr="00EC67F6" w:rsidRDefault="00EC67F6" w:rsidP="0024312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C67F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Merzougui</w:t>
            </w:r>
          </w:p>
        </w:tc>
        <w:tc>
          <w:tcPr>
            <w:tcW w:w="1260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EC67F6" w:rsidRPr="00EC67F6" w:rsidRDefault="00EC67F6" w:rsidP="0024312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EC67F6" w:rsidRPr="001635F4" w:rsidTr="001B6F05">
        <w:trPr>
          <w:trHeight w:val="549"/>
          <w:jc w:val="center"/>
        </w:trPr>
        <w:tc>
          <w:tcPr>
            <w:tcW w:w="1610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EC67F6" w:rsidRPr="00EC67F6" w:rsidRDefault="00EC67F6" w:rsidP="00CF2BE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EC67F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06/10/2020</w:t>
            </w:r>
          </w:p>
          <w:p w:rsidR="00EC67F6" w:rsidRPr="00EC67F6" w:rsidRDefault="00EC67F6" w:rsidP="00CF2BE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C67F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Mardi</w:t>
            </w:r>
          </w:p>
        </w:tc>
        <w:tc>
          <w:tcPr>
            <w:tcW w:w="1724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EC67F6" w:rsidRPr="00EC67F6" w:rsidRDefault="00EC67F6" w:rsidP="0024312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C67F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08h30-9h30</w:t>
            </w:r>
          </w:p>
        </w:tc>
        <w:tc>
          <w:tcPr>
            <w:tcW w:w="3640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EC67F6" w:rsidRPr="00EC67F6" w:rsidRDefault="00EC67F6" w:rsidP="00EC67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C67F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Production d’eau potable</w:t>
            </w:r>
          </w:p>
        </w:tc>
        <w:tc>
          <w:tcPr>
            <w:tcW w:w="1392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EC67F6" w:rsidRPr="00EC67F6" w:rsidRDefault="00EC67F6" w:rsidP="0024312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C67F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Barkat</w:t>
            </w:r>
          </w:p>
        </w:tc>
        <w:tc>
          <w:tcPr>
            <w:tcW w:w="1260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EC67F6" w:rsidRPr="00EC67F6" w:rsidRDefault="00EC67F6" w:rsidP="0024312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EC67F6" w:rsidRPr="001635F4" w:rsidTr="001B6F05">
        <w:trPr>
          <w:trHeight w:val="622"/>
          <w:jc w:val="center"/>
        </w:trPr>
        <w:tc>
          <w:tcPr>
            <w:tcW w:w="1610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EC67F6" w:rsidRPr="00EC67F6" w:rsidRDefault="00EC67F6" w:rsidP="0024312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EC67F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07/10/2020</w:t>
            </w:r>
          </w:p>
          <w:p w:rsidR="00EC67F6" w:rsidRPr="00EC67F6" w:rsidRDefault="00EC67F6" w:rsidP="00CF2BE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C67F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Mercredi</w:t>
            </w:r>
          </w:p>
        </w:tc>
        <w:tc>
          <w:tcPr>
            <w:tcW w:w="1724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EC67F6" w:rsidRPr="00EC67F6" w:rsidRDefault="00EC67F6" w:rsidP="0024312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C67F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08h30-9h30</w:t>
            </w:r>
          </w:p>
        </w:tc>
        <w:tc>
          <w:tcPr>
            <w:tcW w:w="3640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EC67F6" w:rsidRPr="00EC67F6" w:rsidRDefault="00EC67F6" w:rsidP="00EC67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C67F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Gestion des déchets solide</w:t>
            </w:r>
          </w:p>
        </w:tc>
        <w:tc>
          <w:tcPr>
            <w:tcW w:w="1392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EC67F6" w:rsidRPr="00EC67F6" w:rsidRDefault="00EC67F6" w:rsidP="0024312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C67F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Fadel</w:t>
            </w:r>
          </w:p>
        </w:tc>
        <w:tc>
          <w:tcPr>
            <w:tcW w:w="1260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EC67F6" w:rsidRPr="00EC67F6" w:rsidRDefault="00EC67F6" w:rsidP="00EC67F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EC67F6" w:rsidRDefault="00EC67F6" w:rsidP="00436D3C">
      <w:pPr>
        <w:tabs>
          <w:tab w:val="left" w:pos="4620"/>
        </w:tabs>
        <w:spacing w:after="0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</w:p>
    <w:p w:rsidR="00EC67F6" w:rsidRDefault="00EC67F6" w:rsidP="00436D3C">
      <w:pPr>
        <w:tabs>
          <w:tab w:val="left" w:pos="4620"/>
        </w:tabs>
        <w:spacing w:after="0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</w:p>
    <w:p w:rsidR="0006142F" w:rsidRDefault="00243121" w:rsidP="00436D3C">
      <w:pPr>
        <w:tabs>
          <w:tab w:val="left" w:pos="4620"/>
        </w:tabs>
        <w:spacing w:after="0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MASTER 1 GC</w:t>
      </w:r>
    </w:p>
    <w:p w:rsidR="00EC67F6" w:rsidRPr="002B3839" w:rsidRDefault="00EC67F6" w:rsidP="00436D3C">
      <w:pPr>
        <w:tabs>
          <w:tab w:val="left" w:pos="4620"/>
        </w:tabs>
        <w:spacing w:after="0"/>
        <w:jc w:val="center"/>
        <w:rPr>
          <w:rFonts w:asciiTheme="majorBidi" w:hAnsiTheme="majorBidi" w:cstheme="majorBidi"/>
          <w:b/>
          <w:bCs/>
          <w:i/>
          <w:iCs/>
          <w:sz w:val="36"/>
          <w:szCs w:val="36"/>
          <w:u w:val="single"/>
        </w:rPr>
      </w:pPr>
    </w:p>
    <w:tbl>
      <w:tblPr>
        <w:tblStyle w:val="Grilledutableau"/>
        <w:tblW w:w="9670" w:type="dxa"/>
        <w:jc w:val="center"/>
        <w:tblInd w:w="-501" w:type="dxa"/>
        <w:tblLook w:val="04A0" w:firstRow="1" w:lastRow="0" w:firstColumn="1" w:lastColumn="0" w:noHBand="0" w:noVBand="1"/>
      </w:tblPr>
      <w:tblGrid>
        <w:gridCol w:w="1710"/>
        <w:gridCol w:w="1506"/>
        <w:gridCol w:w="3240"/>
        <w:gridCol w:w="2133"/>
        <w:gridCol w:w="1081"/>
      </w:tblGrid>
      <w:tr w:rsidR="00EC67F6" w:rsidRPr="001B6F05" w:rsidTr="001B6F05">
        <w:trPr>
          <w:jc w:val="center"/>
        </w:trPr>
        <w:tc>
          <w:tcPr>
            <w:tcW w:w="171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EC67F6" w:rsidRPr="001B6F05" w:rsidRDefault="00EC67F6" w:rsidP="0054664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1B6F0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150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EC67F6" w:rsidRPr="001B6F05" w:rsidRDefault="00EC67F6" w:rsidP="0054664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B6F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HORAIRE</w:t>
            </w:r>
          </w:p>
        </w:tc>
        <w:tc>
          <w:tcPr>
            <w:tcW w:w="324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EC67F6" w:rsidRPr="001B6F05" w:rsidRDefault="00EC67F6" w:rsidP="0054664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B6F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MODULE</w:t>
            </w:r>
          </w:p>
        </w:tc>
        <w:tc>
          <w:tcPr>
            <w:tcW w:w="213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EC67F6" w:rsidRPr="001B6F05" w:rsidRDefault="00EC67F6" w:rsidP="0054664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B6F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RESPONSABLE DE MODULE </w:t>
            </w:r>
          </w:p>
        </w:tc>
        <w:tc>
          <w:tcPr>
            <w:tcW w:w="108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EC67F6" w:rsidRPr="001B6F05" w:rsidRDefault="00EC67F6" w:rsidP="0054664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B6F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LIEU</w:t>
            </w:r>
          </w:p>
        </w:tc>
      </w:tr>
      <w:tr w:rsidR="001B6F05" w:rsidRPr="001B6F05" w:rsidTr="001B6F05">
        <w:trPr>
          <w:trHeight w:val="640"/>
          <w:jc w:val="center"/>
        </w:trPr>
        <w:tc>
          <w:tcPr>
            <w:tcW w:w="1710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1B6F05" w:rsidRPr="001B6F05" w:rsidRDefault="001B6F05" w:rsidP="0054664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1B6F0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04/10/2020</w:t>
            </w:r>
          </w:p>
          <w:p w:rsidR="001B6F05" w:rsidRPr="001B6F05" w:rsidRDefault="001B6F05" w:rsidP="0054664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B6F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Dimanche</w:t>
            </w:r>
          </w:p>
        </w:tc>
        <w:tc>
          <w:tcPr>
            <w:tcW w:w="1506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1B6F05" w:rsidRPr="001B6F05" w:rsidRDefault="001B6F05" w:rsidP="0054664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1B6F05" w:rsidRPr="001B6F05" w:rsidRDefault="001B6F05" w:rsidP="0054664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B6F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08h30-9h30</w:t>
            </w:r>
          </w:p>
        </w:tc>
        <w:tc>
          <w:tcPr>
            <w:tcW w:w="3240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E2EFD9" w:themeFill="accent6" w:themeFillTint="33"/>
          </w:tcPr>
          <w:p w:rsidR="001B6F05" w:rsidRPr="00EC67F6" w:rsidRDefault="001B6F05" w:rsidP="0054664C">
            <w:pPr>
              <w:shd w:val="clear" w:color="auto" w:fill="E2EFD9" w:themeFill="accent6" w:themeFillTint="33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B6F05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E2EFD9" w:themeFill="accent6" w:themeFillTint="33"/>
              </w:rPr>
              <w:t>Procédé d’adsorption et séparation membrane.</w:t>
            </w:r>
          </w:p>
        </w:tc>
        <w:tc>
          <w:tcPr>
            <w:tcW w:w="2133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1B6F05" w:rsidRPr="001B6F05" w:rsidRDefault="001B6F05" w:rsidP="0054664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B6F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Bentemam</w:t>
            </w:r>
          </w:p>
        </w:tc>
        <w:tc>
          <w:tcPr>
            <w:tcW w:w="1081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1B6F05" w:rsidRPr="001B6F05" w:rsidRDefault="001B6F05" w:rsidP="0054664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EC67F6" w:rsidRPr="001B6F05" w:rsidTr="001B6F05">
        <w:trPr>
          <w:trHeight w:val="640"/>
          <w:jc w:val="center"/>
        </w:trPr>
        <w:tc>
          <w:tcPr>
            <w:tcW w:w="1710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EC67F6" w:rsidRPr="001B6F05" w:rsidRDefault="00EC67F6" w:rsidP="0054664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1B6F0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05/10/2020</w:t>
            </w:r>
          </w:p>
          <w:p w:rsidR="00EC67F6" w:rsidRPr="001B6F05" w:rsidRDefault="00EC67F6" w:rsidP="0054664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B6F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Lundi</w:t>
            </w:r>
          </w:p>
        </w:tc>
        <w:tc>
          <w:tcPr>
            <w:tcW w:w="1506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EC67F6" w:rsidRPr="001B6F05" w:rsidRDefault="00EC67F6" w:rsidP="0054664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B6F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08h30-9h30</w:t>
            </w:r>
          </w:p>
        </w:tc>
        <w:tc>
          <w:tcPr>
            <w:tcW w:w="3240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FE599" w:themeFill="accent4" w:themeFillTint="66"/>
          </w:tcPr>
          <w:p w:rsidR="00EC67F6" w:rsidRPr="001B6F05" w:rsidRDefault="00EC67F6" w:rsidP="0054664C">
            <w:pPr>
              <w:tabs>
                <w:tab w:val="right" w:pos="253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B6F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Réacteurs poly -phasiques</w:t>
            </w:r>
            <w:r w:rsidRPr="001B6F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133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EC67F6" w:rsidRPr="001B6F05" w:rsidRDefault="00EC67F6" w:rsidP="0054664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B6F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Merzougui</w:t>
            </w:r>
          </w:p>
        </w:tc>
        <w:tc>
          <w:tcPr>
            <w:tcW w:w="1081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EC67F6" w:rsidRPr="001B6F05" w:rsidRDefault="00EC67F6" w:rsidP="0054664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EC67F6" w:rsidRPr="001B6F05" w:rsidTr="001B6F05">
        <w:trPr>
          <w:trHeight w:val="549"/>
          <w:jc w:val="center"/>
        </w:trPr>
        <w:tc>
          <w:tcPr>
            <w:tcW w:w="1710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EC67F6" w:rsidRPr="001B6F05" w:rsidRDefault="00EC67F6" w:rsidP="0054664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1B6F0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06/10/2020</w:t>
            </w:r>
          </w:p>
          <w:p w:rsidR="00EC67F6" w:rsidRPr="001B6F05" w:rsidRDefault="00EC67F6" w:rsidP="0054664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B6F0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Mardi</w:t>
            </w:r>
          </w:p>
        </w:tc>
        <w:tc>
          <w:tcPr>
            <w:tcW w:w="1506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EC67F6" w:rsidRPr="001B6F05" w:rsidRDefault="00EC67F6" w:rsidP="0054664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B6F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08h30-9h30</w:t>
            </w:r>
          </w:p>
        </w:tc>
        <w:tc>
          <w:tcPr>
            <w:tcW w:w="3240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EC67F6" w:rsidRPr="001B6F05" w:rsidRDefault="00EC67F6" w:rsidP="0054664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B6F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Opération unitaire</w:t>
            </w:r>
          </w:p>
        </w:tc>
        <w:tc>
          <w:tcPr>
            <w:tcW w:w="2133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EC67F6" w:rsidRPr="001B6F05" w:rsidRDefault="00EC67F6" w:rsidP="0054664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B6F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Laiadhi</w:t>
            </w:r>
          </w:p>
        </w:tc>
        <w:tc>
          <w:tcPr>
            <w:tcW w:w="1081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EC67F6" w:rsidRPr="001B6F05" w:rsidRDefault="00EC67F6" w:rsidP="0054664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EC67F6" w:rsidRPr="001B6F05" w:rsidTr="001B6F05">
        <w:trPr>
          <w:trHeight w:val="622"/>
          <w:jc w:val="center"/>
        </w:trPr>
        <w:tc>
          <w:tcPr>
            <w:tcW w:w="1710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EC67F6" w:rsidRPr="001B6F05" w:rsidRDefault="00EC67F6" w:rsidP="0054664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1B6F0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07/10/2020</w:t>
            </w:r>
          </w:p>
          <w:p w:rsidR="00EC67F6" w:rsidRPr="001B6F05" w:rsidRDefault="00EC67F6" w:rsidP="0054664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B6F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Mercredi</w:t>
            </w:r>
          </w:p>
        </w:tc>
        <w:tc>
          <w:tcPr>
            <w:tcW w:w="1506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EC67F6" w:rsidRPr="001B6F05" w:rsidRDefault="00EC67F6" w:rsidP="0054664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B6F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08h30-9h30</w:t>
            </w:r>
          </w:p>
        </w:tc>
        <w:tc>
          <w:tcPr>
            <w:tcW w:w="3240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EC67F6" w:rsidRPr="001B6F05" w:rsidRDefault="00EC67F6" w:rsidP="0054664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B6F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Fours et chaudières</w:t>
            </w:r>
          </w:p>
        </w:tc>
        <w:tc>
          <w:tcPr>
            <w:tcW w:w="2133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EC67F6" w:rsidRPr="001B6F05" w:rsidRDefault="00EC67F6" w:rsidP="0054664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B6F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Sakri</w:t>
            </w:r>
          </w:p>
        </w:tc>
        <w:tc>
          <w:tcPr>
            <w:tcW w:w="1081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EC67F6" w:rsidRPr="001B6F05" w:rsidRDefault="00EC67F6" w:rsidP="0054664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EC67F6" w:rsidRPr="001B6F05" w:rsidRDefault="00EC67F6" w:rsidP="00436D3C">
      <w:pPr>
        <w:tabs>
          <w:tab w:val="left" w:pos="6180"/>
        </w:tabs>
        <w:spacing w:after="0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</w:p>
    <w:p w:rsidR="00EC67F6" w:rsidRDefault="00EC67F6" w:rsidP="00436D3C">
      <w:pPr>
        <w:tabs>
          <w:tab w:val="left" w:pos="6180"/>
        </w:tabs>
        <w:spacing w:after="0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</w:p>
    <w:p w:rsidR="0006142F" w:rsidRDefault="0006142F" w:rsidP="00436D3C">
      <w:pPr>
        <w:tabs>
          <w:tab w:val="left" w:pos="6180"/>
        </w:tabs>
        <w:spacing w:after="0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r w:rsidRPr="00E223A9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3</w:t>
      </w:r>
      <w:r w:rsidRPr="00E223A9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vertAlign w:val="superscript"/>
        </w:rPr>
        <w:t>eme</w:t>
      </w:r>
      <w:r w:rsidRPr="00E223A9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 xml:space="preserve"> LICENCE GP</w:t>
      </w:r>
    </w:p>
    <w:p w:rsidR="00EC67F6" w:rsidRPr="00E223A9" w:rsidRDefault="00EC67F6" w:rsidP="00436D3C">
      <w:pPr>
        <w:tabs>
          <w:tab w:val="left" w:pos="6180"/>
        </w:tabs>
        <w:spacing w:after="0"/>
        <w:jc w:val="center"/>
      </w:pPr>
    </w:p>
    <w:tbl>
      <w:tblPr>
        <w:tblStyle w:val="Grilledutableau"/>
        <w:tblW w:w="9514" w:type="dxa"/>
        <w:jc w:val="center"/>
        <w:tblInd w:w="-203" w:type="dxa"/>
        <w:tblLayout w:type="fixed"/>
        <w:tblLook w:val="04A0" w:firstRow="1" w:lastRow="0" w:firstColumn="1" w:lastColumn="0" w:noHBand="0" w:noVBand="1"/>
      </w:tblPr>
      <w:tblGrid>
        <w:gridCol w:w="1608"/>
        <w:gridCol w:w="1581"/>
        <w:gridCol w:w="3189"/>
        <w:gridCol w:w="2250"/>
        <w:gridCol w:w="886"/>
      </w:tblGrid>
      <w:tr w:rsidR="00026F21" w:rsidRPr="001635F4" w:rsidTr="001B6F05">
        <w:trPr>
          <w:jc w:val="center"/>
        </w:trPr>
        <w:tc>
          <w:tcPr>
            <w:tcW w:w="160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026F21" w:rsidRPr="001B6F05" w:rsidRDefault="00026F21" w:rsidP="00C109E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1B6F0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158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026F21" w:rsidRPr="001B6F05" w:rsidRDefault="00026F21" w:rsidP="00C109E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B6F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HORAIRE</w:t>
            </w:r>
          </w:p>
        </w:tc>
        <w:tc>
          <w:tcPr>
            <w:tcW w:w="3189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026F21" w:rsidRPr="001B6F05" w:rsidRDefault="00026F21" w:rsidP="00C109E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B6F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MODULE</w:t>
            </w:r>
          </w:p>
        </w:tc>
        <w:tc>
          <w:tcPr>
            <w:tcW w:w="225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026F21" w:rsidRPr="001B6F05" w:rsidRDefault="00026F21" w:rsidP="00C109E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B6F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RESPONSABLE DE MODULE </w:t>
            </w:r>
          </w:p>
        </w:tc>
        <w:tc>
          <w:tcPr>
            <w:tcW w:w="88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026F21" w:rsidRPr="001B6F05" w:rsidRDefault="00026F21" w:rsidP="00C109E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B6F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LIEU</w:t>
            </w:r>
          </w:p>
        </w:tc>
      </w:tr>
      <w:tr w:rsidR="001B6F05" w:rsidRPr="001635F4" w:rsidTr="001B6F05">
        <w:trPr>
          <w:trHeight w:val="724"/>
          <w:jc w:val="center"/>
        </w:trPr>
        <w:tc>
          <w:tcPr>
            <w:tcW w:w="1608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1B6F05" w:rsidRPr="001B6F05" w:rsidRDefault="001B6F05" w:rsidP="001B6F0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1B6F0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04/10/2020</w:t>
            </w:r>
          </w:p>
          <w:p w:rsidR="001B6F05" w:rsidRPr="001B6F05" w:rsidRDefault="001B6F05" w:rsidP="001B6F0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B6F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Dimanche</w:t>
            </w:r>
          </w:p>
        </w:tc>
        <w:tc>
          <w:tcPr>
            <w:tcW w:w="1581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1B6F05" w:rsidRPr="001B6F05" w:rsidRDefault="001B6F05" w:rsidP="00C109E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10h00-11</w:t>
            </w:r>
            <w:r w:rsidRPr="001B6F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h00</w:t>
            </w:r>
          </w:p>
        </w:tc>
        <w:tc>
          <w:tcPr>
            <w:tcW w:w="3189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1B6F05" w:rsidRPr="001B6F05" w:rsidRDefault="00AB26BF" w:rsidP="00C109E0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B6F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Opération unitaire</w:t>
            </w:r>
          </w:p>
        </w:tc>
        <w:tc>
          <w:tcPr>
            <w:tcW w:w="2250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1B6F05" w:rsidRPr="001B6F05" w:rsidRDefault="001B6F05" w:rsidP="00C109E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B6F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Sakri</w:t>
            </w:r>
          </w:p>
        </w:tc>
        <w:tc>
          <w:tcPr>
            <w:tcW w:w="886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1B6F05" w:rsidRPr="001B6F05" w:rsidRDefault="001B6F05" w:rsidP="00C109E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B6F05" w:rsidRPr="001635F4" w:rsidTr="004A55B6">
        <w:trPr>
          <w:trHeight w:val="642"/>
          <w:jc w:val="center"/>
        </w:trPr>
        <w:tc>
          <w:tcPr>
            <w:tcW w:w="1608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1B6F05" w:rsidRPr="001B6F05" w:rsidRDefault="001B6F05" w:rsidP="001B6F0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1B6F0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05/10/2020</w:t>
            </w:r>
          </w:p>
          <w:p w:rsidR="001B6F05" w:rsidRPr="001B6F05" w:rsidRDefault="001B6F05" w:rsidP="001B6F0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B6F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Lundi</w:t>
            </w:r>
          </w:p>
        </w:tc>
        <w:tc>
          <w:tcPr>
            <w:tcW w:w="1581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1B6F05" w:rsidRPr="001B5B04" w:rsidRDefault="00AB26BF" w:rsidP="0034404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10h00-11</w:t>
            </w:r>
            <w:r w:rsidRPr="001B6F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h00</w:t>
            </w:r>
          </w:p>
        </w:tc>
        <w:tc>
          <w:tcPr>
            <w:tcW w:w="3189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1B6F05" w:rsidRPr="001B6F05" w:rsidRDefault="00AB26BF" w:rsidP="00C109E0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B6F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Réacteur homogène</w:t>
            </w:r>
          </w:p>
        </w:tc>
        <w:tc>
          <w:tcPr>
            <w:tcW w:w="2250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1B6F05" w:rsidRPr="001B6F05" w:rsidRDefault="00AB26BF" w:rsidP="00C109E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B6F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Adaika</w:t>
            </w:r>
          </w:p>
        </w:tc>
        <w:tc>
          <w:tcPr>
            <w:tcW w:w="886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1B6F05" w:rsidRPr="001B6F05" w:rsidRDefault="001B6F05" w:rsidP="00C109E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B6F05" w:rsidRPr="001635F4" w:rsidTr="004F3A0A">
        <w:trPr>
          <w:trHeight w:val="642"/>
          <w:jc w:val="center"/>
        </w:trPr>
        <w:tc>
          <w:tcPr>
            <w:tcW w:w="1608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1B6F05" w:rsidRPr="001B6F05" w:rsidRDefault="001B6F05" w:rsidP="001B6F0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1B6F0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06/10/2020</w:t>
            </w:r>
          </w:p>
          <w:p w:rsidR="001B6F05" w:rsidRPr="001B6F05" w:rsidRDefault="001B6F05" w:rsidP="001B6F0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B6F0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Mardi</w:t>
            </w:r>
          </w:p>
        </w:tc>
        <w:tc>
          <w:tcPr>
            <w:tcW w:w="1581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1B6F05" w:rsidRPr="001B5B04" w:rsidRDefault="00AB26BF" w:rsidP="0034404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10h00-11</w:t>
            </w:r>
            <w:r w:rsidRPr="001B6F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h00</w:t>
            </w:r>
          </w:p>
        </w:tc>
        <w:tc>
          <w:tcPr>
            <w:tcW w:w="3189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1B6F05" w:rsidRPr="001B6F05" w:rsidRDefault="00AB26BF" w:rsidP="00AB26B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Thermodynamique des </w:t>
            </w:r>
            <w:r w:rsidRPr="001B6F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équilibres</w:t>
            </w:r>
          </w:p>
        </w:tc>
        <w:tc>
          <w:tcPr>
            <w:tcW w:w="2250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1B6F05" w:rsidRPr="001B6F05" w:rsidRDefault="00AB26BF" w:rsidP="00C109E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B6F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Bouremel</w:t>
            </w:r>
          </w:p>
        </w:tc>
        <w:tc>
          <w:tcPr>
            <w:tcW w:w="886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1B6F05" w:rsidRPr="001B6F05" w:rsidRDefault="001B6F05" w:rsidP="00C109E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B6F05" w:rsidRPr="001635F4" w:rsidTr="00AB26BF">
        <w:trPr>
          <w:trHeight w:val="517"/>
          <w:jc w:val="center"/>
        </w:trPr>
        <w:tc>
          <w:tcPr>
            <w:tcW w:w="1608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1B6F05" w:rsidRPr="001B6F05" w:rsidRDefault="001B6F05" w:rsidP="001B6F0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1B6F0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07/10/2020</w:t>
            </w:r>
          </w:p>
          <w:p w:rsidR="001B6F05" w:rsidRPr="001B6F05" w:rsidRDefault="001B6F05" w:rsidP="001B6F0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B6F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Mercredi</w:t>
            </w:r>
          </w:p>
        </w:tc>
        <w:tc>
          <w:tcPr>
            <w:tcW w:w="1581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1B6F05" w:rsidRPr="001B5B04" w:rsidRDefault="00AB26BF" w:rsidP="0034404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10h00-11</w:t>
            </w:r>
            <w:r w:rsidRPr="001B6F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h00</w:t>
            </w:r>
          </w:p>
        </w:tc>
        <w:tc>
          <w:tcPr>
            <w:tcW w:w="3189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1B6F05" w:rsidRPr="001B6F05" w:rsidRDefault="00AB26BF" w:rsidP="00C109E0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B6F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Phénomènes de surface</w:t>
            </w:r>
          </w:p>
        </w:tc>
        <w:tc>
          <w:tcPr>
            <w:tcW w:w="2250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1B6F05" w:rsidRPr="001B6F05" w:rsidRDefault="00AB26BF" w:rsidP="00C109E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B6F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Bentemam</w:t>
            </w:r>
          </w:p>
        </w:tc>
        <w:tc>
          <w:tcPr>
            <w:tcW w:w="886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1B6F05" w:rsidRPr="001B6F05" w:rsidRDefault="001B6F05" w:rsidP="00C109E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06142F" w:rsidRPr="0006142F" w:rsidRDefault="0006142F" w:rsidP="0006142F">
      <w:pPr>
        <w:tabs>
          <w:tab w:val="left" w:pos="6180"/>
        </w:tabs>
      </w:pPr>
    </w:p>
    <w:sectPr w:rsidR="0006142F" w:rsidRPr="0006142F" w:rsidSect="009C0151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 Light">
    <w:altName w:val="LuzSans-Book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DD0"/>
    <w:rsid w:val="00026F21"/>
    <w:rsid w:val="0006142F"/>
    <w:rsid w:val="00071560"/>
    <w:rsid w:val="000F56AA"/>
    <w:rsid w:val="001635F4"/>
    <w:rsid w:val="001B6F05"/>
    <w:rsid w:val="001C1D97"/>
    <w:rsid w:val="00216AA2"/>
    <w:rsid w:val="00243121"/>
    <w:rsid w:val="00297DD0"/>
    <w:rsid w:val="002B3839"/>
    <w:rsid w:val="002D78CE"/>
    <w:rsid w:val="00322FD9"/>
    <w:rsid w:val="00412B80"/>
    <w:rsid w:val="00436D3C"/>
    <w:rsid w:val="005C51C8"/>
    <w:rsid w:val="006A6DC7"/>
    <w:rsid w:val="006C7BBB"/>
    <w:rsid w:val="006E03AC"/>
    <w:rsid w:val="007C4D18"/>
    <w:rsid w:val="008B4D33"/>
    <w:rsid w:val="009C0151"/>
    <w:rsid w:val="009C3168"/>
    <w:rsid w:val="00AB26BF"/>
    <w:rsid w:val="00C109E0"/>
    <w:rsid w:val="00C20C20"/>
    <w:rsid w:val="00CF2BE5"/>
    <w:rsid w:val="00D3129E"/>
    <w:rsid w:val="00E132A4"/>
    <w:rsid w:val="00E223A9"/>
    <w:rsid w:val="00EA18AA"/>
    <w:rsid w:val="00EC67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8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97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D7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78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8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97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D7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78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CRSIII</cp:lastModifiedBy>
  <cp:revision>2</cp:revision>
  <cp:lastPrinted>2019-06-17T23:10:00Z</cp:lastPrinted>
  <dcterms:created xsi:type="dcterms:W3CDTF">2020-09-16T13:21:00Z</dcterms:created>
  <dcterms:modified xsi:type="dcterms:W3CDTF">2020-09-16T13:21:00Z</dcterms:modified>
</cp:coreProperties>
</file>